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8C4F" w14:textId="4CED55E5" w:rsidR="00FB4E0B" w:rsidRPr="00096FC5" w:rsidRDefault="00157264" w:rsidP="00FB4E0B"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50224" wp14:editId="6EC9D8D5">
                <wp:simplePos x="0" y="0"/>
                <wp:positionH relativeFrom="margin">
                  <wp:align>right</wp:align>
                </wp:positionH>
                <wp:positionV relativeFrom="paragraph">
                  <wp:posOffset>-476249</wp:posOffset>
                </wp:positionV>
                <wp:extent cx="695325" cy="47625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B54FD" w14:textId="77777777" w:rsidR="00157264" w:rsidRPr="00675147" w:rsidRDefault="00157264" w:rsidP="00157264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0224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.55pt;margin-top:-37.5pt;width:54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" filled="f" stroked="f" strokeweight=".5pt">
                <v:textbox>
                  <w:txbxContent>
                    <w:p w14:paraId="227B54FD" w14:textId="77777777" w:rsidR="00157264" w:rsidRPr="00675147" w:rsidRDefault="00157264" w:rsidP="00157264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E0B" w:rsidRPr="002C0881">
        <w:rPr>
          <w:b/>
          <w:bCs/>
          <w:lang w:val="x-none"/>
        </w:rPr>
        <w:t>中五化學</w:t>
      </w:r>
      <w:r w:rsidR="00FB4E0B" w:rsidRPr="002C0881">
        <w:rPr>
          <w:rFonts w:hint="eastAsia"/>
          <w:b/>
          <w:bCs/>
          <w:lang w:val="x-none"/>
        </w:rPr>
        <w:t xml:space="preserve"> </w:t>
      </w:r>
      <w:r w:rsidR="00FB4E0B" w:rsidRPr="002C0881">
        <w:rPr>
          <w:b/>
          <w:bCs/>
          <w:lang w:val="x-none"/>
        </w:rPr>
        <w:t>電化學</w:t>
      </w:r>
      <w:r w:rsidR="00FB4E0B">
        <w:rPr>
          <w:rFonts w:hint="eastAsia"/>
          <w:lang w:val="x-none"/>
        </w:rPr>
        <w:t xml:space="preserve"> </w:t>
      </w:r>
    </w:p>
    <w:p w14:paraId="73099813" w14:textId="77777777" w:rsidR="00FB4E0B" w:rsidRDefault="00FB4E0B" w:rsidP="00FB4E0B"/>
    <w:p w14:paraId="521C07F6" w14:textId="77777777" w:rsidR="00FB4E0B" w:rsidRPr="002C0881" w:rsidRDefault="00FB4E0B" w:rsidP="00FB4E0B">
      <w:pPr>
        <w:rPr>
          <w:b/>
          <w:bCs/>
          <w:lang w:val="x-none"/>
        </w:rPr>
      </w:pPr>
      <w:r w:rsidRPr="002C0881">
        <w:rPr>
          <w:b/>
          <w:bCs/>
          <w:lang w:val="x-none"/>
        </w:rPr>
        <w:t>平</w:t>
      </w:r>
      <w:r w:rsidRPr="002C0881">
        <w:rPr>
          <w:rFonts w:hint="eastAsia"/>
          <w:b/>
          <w:bCs/>
          <w:lang w:val="x-none"/>
        </w:rPr>
        <w:t>衡</w:t>
      </w:r>
      <w:r w:rsidRPr="002C0881">
        <w:rPr>
          <w:b/>
          <w:bCs/>
          <w:lang w:val="x-none"/>
        </w:rPr>
        <w:t>還原反應的半方程式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836"/>
        <w:gridCol w:w="6379"/>
      </w:tblGrid>
      <w:tr w:rsidR="00FB4E0B" w14:paraId="173FDA49" w14:textId="77777777" w:rsidTr="00264024">
        <w:trPr>
          <w:trHeight w:val="601"/>
        </w:trPr>
        <w:tc>
          <w:tcPr>
            <w:tcW w:w="2836" w:type="dxa"/>
          </w:tcPr>
          <w:p w14:paraId="186A5A56" w14:textId="77777777" w:rsidR="00FB4E0B" w:rsidRPr="001F2C07" w:rsidRDefault="00FB4E0B" w:rsidP="00264024">
            <w:pPr>
              <w:spacing w:line="276" w:lineRule="auto"/>
              <w:rPr>
                <w:lang w:val="x-none"/>
              </w:rPr>
            </w:pPr>
            <w:proofErr w:type="gramStart"/>
            <w:r>
              <w:t>E.g.</w:t>
            </w:r>
            <w:proofErr w:type="gramEnd"/>
            <w:r>
              <w:t xml:space="preserve"> </w:t>
            </w:r>
            <w:r w:rsidRPr="001F2C07">
              <w:rPr>
                <w:lang w:val="x-none"/>
              </w:rPr>
              <w:t>Ag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Ag(s)</w:t>
            </w:r>
          </w:p>
        </w:tc>
        <w:tc>
          <w:tcPr>
            <w:tcW w:w="6379" w:type="dxa"/>
          </w:tcPr>
          <w:p w14:paraId="43185348" w14:textId="77777777" w:rsidR="00FB4E0B" w:rsidRDefault="00FB4E0B" w:rsidP="00264024">
            <w:pPr>
              <w:spacing w:line="276" w:lineRule="auto"/>
            </w:pPr>
            <w:r>
              <w:rPr>
                <w:rFonts w:hint="eastAsia"/>
              </w:rPr>
              <w:t>A</w:t>
            </w:r>
            <w:r>
              <w:t>g</w:t>
            </w:r>
            <w:r w:rsidRPr="00633DEF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e</w:t>
            </w:r>
            <w:r w:rsidRPr="001F2C07">
              <w:rPr>
                <w:vertAlign w:val="superscript"/>
              </w:rPr>
              <w:t>-</w:t>
            </w:r>
            <w:r>
              <w:t xml:space="preserve"> </w:t>
            </w:r>
            <w:r>
              <w:sym w:font="Wingdings" w:char="F0E0"/>
            </w:r>
            <w:r>
              <w:t xml:space="preserve"> Ag(s)</w:t>
            </w:r>
          </w:p>
        </w:tc>
      </w:tr>
      <w:tr w:rsidR="00FB4E0B" w14:paraId="55A14128" w14:textId="77777777" w:rsidTr="00264024">
        <w:trPr>
          <w:trHeight w:val="1124"/>
        </w:trPr>
        <w:tc>
          <w:tcPr>
            <w:tcW w:w="2836" w:type="dxa"/>
          </w:tcPr>
          <w:p w14:paraId="07A5CFEE" w14:textId="77777777" w:rsidR="00FB4E0B" w:rsidRDefault="00FB4E0B" w:rsidP="00FB4E0B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lang w:val="x-none"/>
              </w:rPr>
              <w:t>Fe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Fe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6379" w:type="dxa"/>
          </w:tcPr>
          <w:p w14:paraId="7F2693C8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060053F3" w14:textId="51604D11" w:rsidR="00FB4E0B" w:rsidRPr="001F2C07" w:rsidRDefault="00FB4E0B" w:rsidP="00264024">
            <w:pPr>
              <w:spacing w:line="276" w:lineRule="auto"/>
            </w:pPr>
            <w:r>
              <w:rPr>
                <w:lang w:val="x-none"/>
              </w:rPr>
              <w:t>Fe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e</w:t>
            </w:r>
            <w:r w:rsidRPr="001F2C07">
              <w:rPr>
                <w:vertAlign w:val="superscript"/>
              </w:rPr>
              <w:t>-</w:t>
            </w:r>
            <w:r>
              <w:t xml:space="preserve"> </w:t>
            </w:r>
            <w:r>
              <w:sym w:font="Wingdings" w:char="F0E0"/>
            </w:r>
            <w:r>
              <w:t xml:space="preserve"> Fe</w:t>
            </w:r>
            <w:r w:rsidRPr="001F2C07">
              <w:rPr>
                <w:vertAlign w:val="superscript"/>
              </w:rPr>
              <w:t>2+</w:t>
            </w:r>
          </w:p>
        </w:tc>
      </w:tr>
      <w:tr w:rsidR="00FB4E0B" w14:paraId="3E1EB58E" w14:textId="77777777" w:rsidTr="00264024">
        <w:trPr>
          <w:trHeight w:val="1110"/>
        </w:trPr>
        <w:tc>
          <w:tcPr>
            <w:tcW w:w="2836" w:type="dxa"/>
          </w:tcPr>
          <w:p w14:paraId="264D77FF" w14:textId="77777777" w:rsidR="00FB4E0B" w:rsidRDefault="00FB4E0B" w:rsidP="00FB4E0B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C</w:t>
            </w:r>
            <w:r>
              <w:t>l</w:t>
            </w:r>
            <w:r w:rsidRPr="001F2C07">
              <w:rPr>
                <w:vertAlign w:val="subscript"/>
              </w:rPr>
              <w:t>2</w:t>
            </w:r>
            <w:r>
              <w:t xml:space="preserve">(g) </w:t>
            </w:r>
            <w:r>
              <w:sym w:font="Wingdings" w:char="F0E0"/>
            </w:r>
            <w:r>
              <w:t xml:space="preserve"> Cl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6379" w:type="dxa"/>
          </w:tcPr>
          <w:p w14:paraId="647F7D6C" w14:textId="3CF8EC10" w:rsidR="00FB4E0B" w:rsidRDefault="00FB4E0B" w:rsidP="00FB4E0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r>
              <w:rPr>
                <w:lang w:val="x-none"/>
              </w:rPr>
              <w:t>C</w:t>
            </w:r>
            <w:r>
              <w:t>l</w:t>
            </w:r>
            <w:r>
              <w:rPr>
                <w:lang w:val="x-none"/>
              </w:rPr>
              <w:t>原子的數目</w:t>
            </w:r>
            <w:r>
              <w:rPr>
                <w:rFonts w:hint="eastAsia"/>
                <w:lang w:val="x-none"/>
              </w:rPr>
              <w:t>：</w:t>
            </w:r>
          </w:p>
          <w:p w14:paraId="28D772C8" w14:textId="3A0381A9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C</w:t>
            </w:r>
            <w:r>
              <w:t>l</w:t>
            </w:r>
            <w:r w:rsidRPr="001F2C07">
              <w:rPr>
                <w:vertAlign w:val="subscript"/>
              </w:rPr>
              <w:t>2</w:t>
            </w:r>
            <w:r>
              <w:t xml:space="preserve">(g) </w:t>
            </w:r>
            <w:r>
              <w:rPr>
                <w:lang w:val="x-none"/>
              </w:rPr>
              <w:sym w:font="Wingdings" w:char="F0E0"/>
            </w:r>
            <w:r>
              <w:t xml:space="preserve"> 2Cl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05012AA9" w14:textId="76795C50" w:rsidR="00FB4E0B" w:rsidRDefault="00FB4E0B" w:rsidP="00264024">
            <w:pPr>
              <w:spacing w:line="276" w:lineRule="auto"/>
            </w:pPr>
            <w:r>
              <w:rPr>
                <w:lang w:val="x-none"/>
              </w:rPr>
              <w:t>平衡左右電荷數目：</w:t>
            </w:r>
          </w:p>
          <w:p w14:paraId="18CE51A4" w14:textId="38DA8205" w:rsidR="00FB4E0B" w:rsidRDefault="00FB4E0B" w:rsidP="00264024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l</w:t>
            </w:r>
            <w:r w:rsidRPr="001F2C07">
              <w:rPr>
                <w:vertAlign w:val="subscript"/>
              </w:rPr>
              <w:t>2</w:t>
            </w:r>
            <w:r>
              <w:t xml:space="preserve">(g) </w:t>
            </w:r>
            <w:r>
              <w:rPr>
                <w:lang w:val="x-none"/>
              </w:rPr>
              <w:t>+ 2</w:t>
            </w:r>
            <w:r>
              <w:t>e</w:t>
            </w:r>
            <w:r w:rsidRPr="001F2C07">
              <w:rPr>
                <w:vertAlign w:val="superscript"/>
              </w:rPr>
              <w:t>-</w:t>
            </w:r>
            <w:r>
              <w:t xml:space="preserve"> </w:t>
            </w:r>
            <w:r>
              <w:rPr>
                <w:lang w:val="x-none"/>
              </w:rPr>
              <w:sym w:font="Wingdings" w:char="F0E0"/>
            </w:r>
            <w:r>
              <w:t xml:space="preserve"> 2Cl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</w:tr>
      <w:tr w:rsidR="00FB4E0B" w14:paraId="1201B437" w14:textId="77777777" w:rsidTr="00264024">
        <w:trPr>
          <w:trHeight w:val="2753"/>
        </w:trPr>
        <w:tc>
          <w:tcPr>
            <w:tcW w:w="2836" w:type="dxa"/>
          </w:tcPr>
          <w:p w14:paraId="3B27CC2C" w14:textId="77777777" w:rsidR="00FB4E0B" w:rsidRPr="001F2C07" w:rsidRDefault="00FB4E0B" w:rsidP="00FB4E0B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N</w:t>
            </w:r>
            <w:r>
              <w:t>O</w:t>
            </w:r>
            <w:r w:rsidRPr="001F2C07">
              <w:rPr>
                <w:vertAlign w:val="subscript"/>
              </w:rPr>
              <w:t>3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NO</w:t>
            </w:r>
            <w:r w:rsidRPr="001F2C07">
              <w:rPr>
                <w:vertAlign w:val="subscript"/>
              </w:rPr>
              <w:t>2</w:t>
            </w:r>
            <w:r>
              <w:t>(g)</w:t>
            </w:r>
          </w:p>
        </w:tc>
        <w:tc>
          <w:tcPr>
            <w:tcW w:w="6379" w:type="dxa"/>
          </w:tcPr>
          <w:p w14:paraId="00D087AF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5AF1F3ED" w14:textId="7ACDC139" w:rsidR="00FB4E0B" w:rsidRDefault="00FB4E0B" w:rsidP="00264024">
            <w:pPr>
              <w:spacing w:line="276" w:lineRule="auto"/>
            </w:pPr>
            <w:r>
              <w:rPr>
                <w:lang w:val="x-none"/>
              </w:rPr>
              <w:t>NO</w:t>
            </w:r>
            <w:r w:rsidRPr="001F2C07">
              <w:rPr>
                <w:vertAlign w:val="subscript"/>
                <w:lang w:val="x-none"/>
              </w:rPr>
              <w:t>3</w:t>
            </w:r>
            <w:r w:rsidRPr="001F2C07">
              <w:rPr>
                <w:vertAlign w:val="superscript"/>
                <w:lang w:val="x-none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NO</w:t>
            </w:r>
            <w:r w:rsidRPr="001F2C07">
              <w:rPr>
                <w:vertAlign w:val="subscript"/>
              </w:rPr>
              <w:t>2</w:t>
            </w:r>
            <w:r>
              <w:t>(g) + 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0F27C383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03843390" w14:textId="4AB615BE" w:rsidR="00FB4E0B" w:rsidRDefault="00FB4E0B" w:rsidP="00264024">
            <w:pPr>
              <w:spacing w:line="276" w:lineRule="auto"/>
            </w:pPr>
            <w:r>
              <w:rPr>
                <w:lang w:val="x-none"/>
              </w:rPr>
              <w:t>NO</w:t>
            </w:r>
            <w:r w:rsidRPr="001F2C07">
              <w:rPr>
                <w:vertAlign w:val="subscript"/>
                <w:lang w:val="x-none"/>
              </w:rPr>
              <w:t>3</w:t>
            </w:r>
            <w:r w:rsidRPr="001F2C07">
              <w:rPr>
                <w:vertAlign w:val="superscript"/>
                <w:lang w:val="x-none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NO</w:t>
            </w:r>
            <w:r w:rsidRPr="001F2C07">
              <w:rPr>
                <w:vertAlign w:val="subscript"/>
              </w:rPr>
              <w:t>2</w:t>
            </w:r>
            <w:r>
              <w:t>(g) + 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01BACCEB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76541049" w14:textId="79074A23" w:rsidR="00FB4E0B" w:rsidRPr="001F2C07" w:rsidRDefault="00FB4E0B" w:rsidP="00264024">
            <w:pPr>
              <w:spacing w:line="276" w:lineRule="auto"/>
            </w:pPr>
            <w:r>
              <w:rPr>
                <w:lang w:val="x-none"/>
              </w:rPr>
              <w:t>NO</w:t>
            </w:r>
            <w:r w:rsidRPr="001F2C07">
              <w:rPr>
                <w:vertAlign w:val="subscript"/>
                <w:lang w:val="x-none"/>
              </w:rPr>
              <w:t>3</w:t>
            </w:r>
            <w:r w:rsidRPr="001F2C07">
              <w:rPr>
                <w:vertAlign w:val="superscript"/>
                <w:lang w:val="x-none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e</w:t>
            </w:r>
            <w:r w:rsidRPr="001F2C07">
              <w:rPr>
                <w:vertAlign w:val="superscript"/>
              </w:rPr>
              <w:t>-</w:t>
            </w:r>
            <w:r>
              <w:rPr>
                <w:vertAlign w:val="superscript"/>
              </w:rPr>
              <w:t xml:space="preserve"> </w:t>
            </w:r>
            <w:r>
              <w:sym w:font="Wingdings" w:char="F0E0"/>
            </w:r>
            <w:r>
              <w:t xml:space="preserve"> NO</w:t>
            </w:r>
            <w:r w:rsidRPr="001F2C07">
              <w:rPr>
                <w:vertAlign w:val="subscript"/>
              </w:rPr>
              <w:t>2</w:t>
            </w:r>
            <w:r>
              <w:t>(g) + 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</w:tc>
      </w:tr>
      <w:tr w:rsidR="00FB4E0B" w14:paraId="7B9A9EBD" w14:textId="77777777" w:rsidTr="00264024">
        <w:trPr>
          <w:trHeight w:val="2835"/>
        </w:trPr>
        <w:tc>
          <w:tcPr>
            <w:tcW w:w="2836" w:type="dxa"/>
          </w:tcPr>
          <w:p w14:paraId="666B578D" w14:textId="77777777" w:rsidR="00FB4E0B" w:rsidRDefault="00FB4E0B" w:rsidP="00FB4E0B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M</w:t>
            </w:r>
            <w:r>
              <w:t>nO</w:t>
            </w:r>
            <w:r w:rsidRPr="001F2C07">
              <w:rPr>
                <w:vertAlign w:val="subscript"/>
              </w:rPr>
              <w:t>4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Mn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6379" w:type="dxa"/>
          </w:tcPr>
          <w:p w14:paraId="3F0AB78E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19309BAE" w14:textId="21472A5D" w:rsidR="00FB4E0B" w:rsidRPr="001F2C07" w:rsidRDefault="00FB4E0B" w:rsidP="00264024">
            <w:pPr>
              <w:spacing w:line="276" w:lineRule="auto"/>
            </w:pPr>
            <w:r>
              <w:rPr>
                <w:rFonts w:hint="eastAsia"/>
              </w:rPr>
              <w:t>M</w:t>
            </w:r>
            <w:r>
              <w:t>nO</w:t>
            </w:r>
            <w:r w:rsidRPr="001F2C07">
              <w:rPr>
                <w:vertAlign w:val="subscript"/>
              </w:rPr>
              <w:t>4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Mn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+ 4H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78D1148F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080EB48E" w14:textId="5C1E1F98" w:rsidR="00FB4E0B" w:rsidRPr="001F2C07" w:rsidRDefault="00FB4E0B" w:rsidP="00264024">
            <w:pPr>
              <w:spacing w:line="276" w:lineRule="auto"/>
            </w:pPr>
            <w:r>
              <w:rPr>
                <w:rFonts w:hint="eastAsia"/>
              </w:rPr>
              <w:t>M</w:t>
            </w:r>
            <w:r>
              <w:t>nO</w:t>
            </w:r>
            <w:r w:rsidRPr="001F2C07">
              <w:rPr>
                <w:vertAlign w:val="subscript"/>
              </w:rPr>
              <w:t>4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+ 8H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Mn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+ 4H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37314FC7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79CE54DD" w14:textId="7E2BE75C" w:rsidR="00FB4E0B" w:rsidRDefault="00FB4E0B" w:rsidP="00264024">
            <w:pPr>
              <w:spacing w:line="276" w:lineRule="auto"/>
            </w:pPr>
            <w:r>
              <w:rPr>
                <w:rFonts w:hint="eastAsia"/>
              </w:rPr>
              <w:t>M</w:t>
            </w:r>
            <w:r>
              <w:t>nO</w:t>
            </w:r>
            <w:r w:rsidRPr="001F2C07">
              <w:rPr>
                <w:vertAlign w:val="subscript"/>
              </w:rPr>
              <w:t>4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+ 8H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+ 5e</w:t>
            </w:r>
            <w:r w:rsidRPr="001F2C07">
              <w:rPr>
                <w:vertAlign w:val="superscript"/>
              </w:rPr>
              <w:t>-</w:t>
            </w:r>
            <w:r>
              <w:rPr>
                <w:vertAlign w:val="superscript"/>
              </w:rPr>
              <w:t xml:space="preserve"> </w:t>
            </w:r>
            <w:r>
              <w:sym w:font="Wingdings" w:char="F0E0"/>
            </w:r>
            <w:r>
              <w:t xml:space="preserve"> Mn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+ 4H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</w:tc>
      </w:tr>
      <w:tr w:rsidR="00FB4E0B" w14:paraId="0BC59400" w14:textId="77777777" w:rsidTr="00FB4E0B">
        <w:trPr>
          <w:trHeight w:val="2501"/>
        </w:trPr>
        <w:tc>
          <w:tcPr>
            <w:tcW w:w="2836" w:type="dxa"/>
          </w:tcPr>
          <w:p w14:paraId="75C8AD9F" w14:textId="77777777" w:rsidR="00FB4E0B" w:rsidRDefault="00FB4E0B" w:rsidP="00FB4E0B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6379" w:type="dxa"/>
          </w:tcPr>
          <w:p w14:paraId="2EB99B6F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r>
              <w:rPr>
                <w:lang w:val="x-none"/>
              </w:rPr>
              <w:t>C</w:t>
            </w:r>
            <w:r>
              <w:t>r</w:t>
            </w:r>
            <w:r>
              <w:rPr>
                <w:lang w:val="x-none"/>
              </w:rPr>
              <w:t>原子的數目</w:t>
            </w:r>
            <w:r>
              <w:rPr>
                <w:rFonts w:hint="eastAsia"/>
                <w:lang w:val="x-none"/>
              </w:rPr>
              <w:t>：</w:t>
            </w:r>
          </w:p>
          <w:p w14:paraId="218CAFBE" w14:textId="2A5F22EF" w:rsidR="00FB4E0B" w:rsidRPr="001F2C07" w:rsidRDefault="00FB4E0B" w:rsidP="00264024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2Cr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2D3ECB44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5D08AEDE" w14:textId="0F301AF0" w:rsidR="00FB4E0B" w:rsidRPr="001F2C07" w:rsidRDefault="00FB4E0B" w:rsidP="00264024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2Cr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+ 7H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31295936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1A5028F0" w14:textId="04B60063" w:rsidR="00FB4E0B" w:rsidRPr="001F2C07" w:rsidRDefault="00FB4E0B" w:rsidP="00264024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rPr>
                <w:lang w:val="x-none"/>
              </w:rPr>
              <w:t>+ 14</w:t>
            </w:r>
            <w:r>
              <w:t>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2Cr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+ 7H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  <w:p w14:paraId="103F3B22" w14:textId="77777777" w:rsidR="00FB4E0B" w:rsidRDefault="00FB4E0B" w:rsidP="00264024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64CC46D0" w14:textId="6362A2F7" w:rsidR="00FB4E0B" w:rsidRPr="001F2C07" w:rsidRDefault="00FB4E0B" w:rsidP="00264024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rPr>
                <w:lang w:val="x-none"/>
              </w:rPr>
              <w:t>+ 14</w:t>
            </w:r>
            <w:r>
              <w:t>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+ 6e</w:t>
            </w:r>
            <w:r w:rsidRPr="001F2C07">
              <w:rPr>
                <w:vertAlign w:val="superscript"/>
              </w:rPr>
              <w:t>-</w:t>
            </w:r>
            <w:r>
              <w:rPr>
                <w:vertAlign w:val="superscript"/>
              </w:rPr>
              <w:t xml:space="preserve"> </w:t>
            </w:r>
            <w:r>
              <w:sym w:font="Wingdings" w:char="F0E0"/>
            </w:r>
            <w:r>
              <w:t xml:space="preserve"> 2Cr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+ 7H</w:t>
            </w:r>
            <w:r w:rsidRPr="001F2C07">
              <w:rPr>
                <w:vertAlign w:val="subscript"/>
              </w:rPr>
              <w:t>2</w:t>
            </w:r>
            <w:r>
              <w:t>O(l)</w:t>
            </w:r>
          </w:p>
        </w:tc>
      </w:tr>
    </w:tbl>
    <w:p w14:paraId="53E94EE0" w14:textId="77777777" w:rsidR="00FB4E0B" w:rsidRPr="00FB4E0B" w:rsidRDefault="00FB4E0B"/>
    <w:sectPr w:rsidR="00FB4E0B" w:rsidRPr="00FB4E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C7D"/>
    <w:multiLevelType w:val="hybridMultilevel"/>
    <w:tmpl w:val="3FB2FE9C"/>
    <w:lvl w:ilvl="0" w:tplc="B16C2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0B"/>
    <w:rsid w:val="00157264"/>
    <w:rsid w:val="002C0881"/>
    <w:rsid w:val="00633DEF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D2366"/>
  <w15:chartTrackingRefBased/>
  <w15:docId w15:val="{6796EF84-8F77-E843-B99A-8367108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E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4</cp:revision>
  <dcterms:created xsi:type="dcterms:W3CDTF">2021-06-29T12:11:00Z</dcterms:created>
  <dcterms:modified xsi:type="dcterms:W3CDTF">2021-08-29T08:19:00Z</dcterms:modified>
</cp:coreProperties>
</file>